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F9" w:rsidRPr="00F918D9" w:rsidRDefault="00400AF9" w:rsidP="004A477C">
      <w:pPr>
        <w:spacing w:after="0" w:line="240" w:lineRule="auto"/>
        <w:jc w:val="center"/>
        <w:rPr>
          <w:rFonts w:ascii="Trebuchet MS" w:hAnsi="Trebuchet MS"/>
          <w:b/>
          <w:sz w:val="24"/>
          <w:szCs w:val="40"/>
        </w:rPr>
      </w:pPr>
      <w:r w:rsidRPr="00F918D9">
        <w:rPr>
          <w:rFonts w:ascii="Rsnewgrrtt" w:hAnsi="Rsnewgrrtt"/>
          <w:bCs/>
          <w:sz w:val="40"/>
          <w:szCs w:val="40"/>
        </w:rPr>
        <w:t>WISDOM INTERNATIONAL COLLEGE</w:t>
      </w:r>
      <w:r w:rsidRPr="00400AF9">
        <w:rPr>
          <w:rFonts w:ascii="Trebuchet MS" w:hAnsi="Trebuchet MS"/>
          <w:b/>
          <w:sz w:val="40"/>
          <w:szCs w:val="40"/>
        </w:rPr>
        <w:t xml:space="preserve"> </w:t>
      </w:r>
      <w:proofErr w:type="gramStart"/>
      <w:r w:rsidRPr="00400AF9">
        <w:rPr>
          <w:rFonts w:ascii="Trebuchet MS" w:hAnsi="Trebuchet MS"/>
          <w:b/>
          <w:sz w:val="40"/>
          <w:szCs w:val="40"/>
        </w:rPr>
        <w:t xml:space="preserve">-  </w:t>
      </w:r>
      <w:r w:rsidRPr="00F918D9">
        <w:rPr>
          <w:rFonts w:ascii="Trebuchet MS" w:hAnsi="Trebuchet MS"/>
          <w:b/>
          <w:sz w:val="24"/>
          <w:szCs w:val="40"/>
        </w:rPr>
        <w:t>BERUWALA</w:t>
      </w:r>
      <w:proofErr w:type="gramEnd"/>
    </w:p>
    <w:p w:rsidR="004A477C" w:rsidRPr="004A477C" w:rsidRDefault="004A477C" w:rsidP="004A477C">
      <w:pPr>
        <w:spacing w:after="0" w:line="240" w:lineRule="auto"/>
        <w:jc w:val="center"/>
        <w:rPr>
          <w:rFonts w:ascii="Trebuchet MS" w:hAnsi="Trebuchet MS"/>
          <w:b/>
          <w:sz w:val="12"/>
          <w:szCs w:val="12"/>
        </w:rPr>
      </w:pPr>
    </w:p>
    <w:p w:rsidR="00400AF9" w:rsidRDefault="00400AF9" w:rsidP="004A477C">
      <w:pPr>
        <w:spacing w:after="0" w:line="240" w:lineRule="auto"/>
        <w:jc w:val="center"/>
        <w:rPr>
          <w:rFonts w:ascii="Trebuchet MS" w:hAnsi="Trebuchet MS"/>
          <w:b/>
          <w:sz w:val="32"/>
          <w:u w:val="single"/>
        </w:rPr>
      </w:pPr>
      <w:r w:rsidRPr="00FE45B9">
        <w:rPr>
          <w:rFonts w:ascii="Trebuchet MS" w:hAnsi="Trebuchet MS"/>
          <w:b/>
          <w:sz w:val="32"/>
          <w:u w:val="single"/>
        </w:rPr>
        <w:t>Wisdom Sports and Clubs Membership Form 2023</w:t>
      </w:r>
    </w:p>
    <w:p w:rsidR="00AA7DC5" w:rsidRDefault="00AA7DC5" w:rsidP="00AA7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C5">
        <w:rPr>
          <w:rFonts w:ascii="Times New Roman" w:hAnsi="Times New Roman" w:cs="Times New Roman"/>
          <w:sz w:val="24"/>
          <w:szCs w:val="24"/>
        </w:rPr>
        <w:t xml:space="preserve">Dear Parents, </w:t>
      </w:r>
    </w:p>
    <w:p w:rsidR="00F918D9" w:rsidRDefault="00F918D9" w:rsidP="00AA7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DC5" w:rsidRDefault="00216529" w:rsidP="00400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as the Management of Wisdom International College, Beruwala would like to introduce the clubs and societies we already exi</w:t>
      </w:r>
      <w:r w:rsidR="00F918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in our school and the new clubs introduced for the year 2023.  As you all are aware, your child can </w:t>
      </w:r>
      <w:r w:rsidRPr="00216529">
        <w:rPr>
          <w:rFonts w:ascii="Times New Roman" w:hAnsi="Times New Roman" w:cs="Times New Roman"/>
          <w:sz w:val="24"/>
          <w:szCs w:val="24"/>
        </w:rPr>
        <w:t xml:space="preserve"> learn, develop, and get experience in the areas of leadership, communication, problem-solving, group development and management, finance, presentation, and public speaking by joining a club or society. You'll notice a difference in </w:t>
      </w:r>
      <w:r>
        <w:rPr>
          <w:rFonts w:ascii="Times New Roman" w:hAnsi="Times New Roman" w:cs="Times New Roman"/>
          <w:sz w:val="24"/>
          <w:szCs w:val="24"/>
        </w:rPr>
        <w:t xml:space="preserve">your child how he or </w:t>
      </w:r>
      <w:r w:rsidR="00702B9D">
        <w:rPr>
          <w:rFonts w:ascii="Times New Roman" w:hAnsi="Times New Roman" w:cs="Times New Roman"/>
          <w:sz w:val="24"/>
          <w:szCs w:val="24"/>
        </w:rPr>
        <w:t xml:space="preserve">she </w:t>
      </w:r>
      <w:r w:rsidR="00702B9D" w:rsidRPr="00216529">
        <w:rPr>
          <w:rFonts w:ascii="Times New Roman" w:hAnsi="Times New Roman" w:cs="Times New Roman"/>
          <w:sz w:val="24"/>
          <w:szCs w:val="24"/>
        </w:rPr>
        <w:t>develops</w:t>
      </w:r>
      <w:r w:rsidRPr="00216529">
        <w:rPr>
          <w:rFonts w:ascii="Times New Roman" w:hAnsi="Times New Roman" w:cs="Times New Roman"/>
          <w:sz w:val="24"/>
          <w:szCs w:val="24"/>
        </w:rPr>
        <w:t xml:space="preserve"> quicker than you a</w:t>
      </w:r>
      <w:r w:rsidR="00F918D9">
        <w:rPr>
          <w:rFonts w:ascii="Times New Roman" w:hAnsi="Times New Roman" w:cs="Times New Roman"/>
          <w:sz w:val="24"/>
          <w:szCs w:val="24"/>
        </w:rPr>
        <w:t>nticipate.</w:t>
      </w:r>
    </w:p>
    <w:p w:rsidR="00400AF9" w:rsidRPr="004A477C" w:rsidRDefault="00702B9D" w:rsidP="00400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give below the clubs and societies existing in our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080"/>
        <w:gridCol w:w="1098"/>
      </w:tblGrid>
      <w:tr w:rsidR="00400AF9" w:rsidTr="00400AF9">
        <w:tc>
          <w:tcPr>
            <w:tcW w:w="7398" w:type="dxa"/>
          </w:tcPr>
          <w:p w:rsidR="00400AF9" w:rsidRPr="004A477C" w:rsidRDefault="00400AF9" w:rsidP="004A477C">
            <w:pPr>
              <w:pStyle w:val="ListParagraph"/>
              <w:ind w:left="360"/>
              <w:jc w:val="center"/>
              <w:rPr>
                <w:sz w:val="28"/>
                <w:szCs w:val="28"/>
              </w:rPr>
            </w:pPr>
            <w:r w:rsidRPr="004A477C">
              <w:rPr>
                <w:b/>
                <w:sz w:val="28"/>
                <w:szCs w:val="28"/>
              </w:rPr>
              <w:t>Sports &amp; Clubs:</w:t>
            </w:r>
          </w:p>
        </w:tc>
        <w:tc>
          <w:tcPr>
            <w:tcW w:w="1080" w:type="dxa"/>
          </w:tcPr>
          <w:p w:rsidR="00400AF9" w:rsidRDefault="004A477C" w:rsidP="004A47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1098" w:type="dxa"/>
          </w:tcPr>
          <w:p w:rsidR="00400AF9" w:rsidRDefault="004A477C" w:rsidP="004A47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No</w:t>
            </w: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Football (only for boys) (Grade 3 upwards)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Badminton (girls and boys)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Karate (boys and girls)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Swimming (girls and boys) (Grade 3 upwards)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Cricket (only for boys) (Grade 3 upwards)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Netball (only girls) (Grade 3 upwards)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 xml:space="preserve">Chess (girls and boys) 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Public Speaking &amp; Debate Club (girls and boys)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Islamic Club (Grade 6 upwards)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Photography Club (girls and boys) (Grade 6 upwards) (will be a part of school media unit)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Art Club (girls and boys)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0AF9" w:rsidTr="00400AF9">
        <w:tc>
          <w:tcPr>
            <w:tcW w:w="7398" w:type="dxa"/>
          </w:tcPr>
          <w:p w:rsidR="00400AF9" w:rsidRPr="00D04A56" w:rsidRDefault="00400AF9" w:rsidP="00400A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04A56">
              <w:rPr>
                <w:rFonts w:ascii="Times New Roman" w:hAnsi="Times New Roman" w:cs="Times New Roman"/>
                <w:sz w:val="24"/>
              </w:rPr>
              <w:t>Aesthetic Club (English Drama, Choir, Band &amp; Western Music)</w:t>
            </w:r>
          </w:p>
        </w:tc>
        <w:tc>
          <w:tcPr>
            <w:tcW w:w="1080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400AF9" w:rsidRDefault="00400AF9" w:rsidP="00400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A477C" w:rsidRPr="004A477C" w:rsidRDefault="00AA7DC5" w:rsidP="004A47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Please note that i</w:t>
      </w:r>
      <w:r w:rsidR="004A477C" w:rsidRPr="004A477C">
        <w:rPr>
          <w:rFonts w:ascii="Times New Roman" w:hAnsi="Times New Roman" w:cs="Times New Roman"/>
          <w:b/>
          <w:sz w:val="24"/>
          <w:u w:val="single"/>
        </w:rPr>
        <w:t>t is compulsory for your child to join any of the above Sports &amp; Clubs.</w:t>
      </w:r>
      <w:r w:rsidR="004A477C" w:rsidRPr="004A477C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A477C" w:rsidRPr="00AA7DC5" w:rsidRDefault="004A477C" w:rsidP="00737A7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A7DC5">
        <w:rPr>
          <w:rFonts w:ascii="Times New Roman" w:hAnsi="Times New Roman" w:cs="Times New Roman"/>
          <w:b/>
          <w:bCs/>
          <w:u w:val="single"/>
        </w:rPr>
        <w:t>FEE</w:t>
      </w:r>
    </w:p>
    <w:p w:rsidR="004A477C" w:rsidRPr="00AA7DC5" w:rsidRDefault="004A477C" w:rsidP="00737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DC5">
        <w:rPr>
          <w:rFonts w:ascii="Times New Roman" w:hAnsi="Times New Roman" w:cs="Times New Roman"/>
        </w:rPr>
        <w:t>Per sport</w:t>
      </w:r>
      <w:r w:rsidRPr="00AA7DC5">
        <w:rPr>
          <w:rFonts w:ascii="Times New Roman" w:hAnsi="Times New Roman" w:cs="Times New Roman"/>
        </w:rPr>
        <w:tab/>
      </w:r>
      <w:r w:rsidRPr="00AA7DC5">
        <w:rPr>
          <w:rFonts w:ascii="Times New Roman" w:hAnsi="Times New Roman" w:cs="Times New Roman"/>
        </w:rPr>
        <w:tab/>
        <w:t>-</w:t>
      </w:r>
      <w:r w:rsidRPr="00AA7DC5">
        <w:rPr>
          <w:rFonts w:ascii="Times New Roman" w:hAnsi="Times New Roman" w:cs="Times New Roman"/>
        </w:rPr>
        <w:tab/>
        <w:t xml:space="preserve"> Rs. 600/-</w:t>
      </w:r>
    </w:p>
    <w:p w:rsidR="004A477C" w:rsidRPr="00AA7DC5" w:rsidRDefault="004A477C" w:rsidP="00737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DC5">
        <w:rPr>
          <w:rFonts w:ascii="Times New Roman" w:hAnsi="Times New Roman" w:cs="Times New Roman"/>
        </w:rPr>
        <w:t>Per club</w:t>
      </w:r>
      <w:r w:rsidRPr="00AA7DC5">
        <w:rPr>
          <w:rFonts w:ascii="Times New Roman" w:hAnsi="Times New Roman" w:cs="Times New Roman"/>
        </w:rPr>
        <w:tab/>
      </w:r>
      <w:r w:rsidRPr="00AA7DC5">
        <w:rPr>
          <w:rFonts w:ascii="Times New Roman" w:hAnsi="Times New Roman" w:cs="Times New Roman"/>
        </w:rPr>
        <w:tab/>
        <w:t>-</w:t>
      </w:r>
      <w:r w:rsidRPr="00AA7DC5">
        <w:rPr>
          <w:rFonts w:ascii="Times New Roman" w:hAnsi="Times New Roman" w:cs="Times New Roman"/>
        </w:rPr>
        <w:tab/>
      </w:r>
      <w:r w:rsidR="00AA7DC5" w:rsidRPr="00AA7DC5">
        <w:rPr>
          <w:rFonts w:ascii="Times New Roman" w:hAnsi="Times New Roman" w:cs="Times New Roman"/>
        </w:rPr>
        <w:t xml:space="preserve"> </w:t>
      </w:r>
      <w:proofErr w:type="spellStart"/>
      <w:r w:rsidRPr="00AA7DC5">
        <w:rPr>
          <w:rFonts w:ascii="Times New Roman" w:hAnsi="Times New Roman" w:cs="Times New Roman"/>
        </w:rPr>
        <w:t>Rs</w:t>
      </w:r>
      <w:proofErr w:type="spellEnd"/>
      <w:r w:rsidRPr="00AA7DC5">
        <w:rPr>
          <w:rFonts w:ascii="Times New Roman" w:hAnsi="Times New Roman" w:cs="Times New Roman"/>
        </w:rPr>
        <w:t>. 500/-</w:t>
      </w:r>
    </w:p>
    <w:p w:rsidR="00AA7DC5" w:rsidRPr="004A477C" w:rsidRDefault="00AA7DC5" w:rsidP="004A477C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Please note </w:t>
      </w:r>
      <w:r w:rsidR="004A477C" w:rsidRPr="004A477C">
        <w:rPr>
          <w:rFonts w:ascii="Times New Roman" w:hAnsi="Times New Roman" w:cs="Times New Roman"/>
          <w:b/>
          <w:bCs/>
          <w:sz w:val="24"/>
        </w:rPr>
        <w:t>Sports and club fee will be added to your child’s monthly fee</w:t>
      </w:r>
      <w:r>
        <w:rPr>
          <w:rFonts w:ascii="Times New Roman" w:hAnsi="Times New Roman" w:cs="Times New Roman"/>
          <w:b/>
          <w:bCs/>
          <w:sz w:val="24"/>
        </w:rPr>
        <w:t>. This form should be handed over to the class teacher on or before 04</w:t>
      </w:r>
      <w:r w:rsidRPr="00AA7DC5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</w:rPr>
        <w:t xml:space="preserve"> of January, 2023. </w:t>
      </w:r>
    </w:p>
    <w:p w:rsidR="004A477C" w:rsidRPr="004A477C" w:rsidRDefault="004A477C" w:rsidP="004A477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477C">
        <w:rPr>
          <w:rFonts w:ascii="Times New Roman" w:hAnsi="Times New Roman" w:cs="Times New Roman"/>
          <w:bCs/>
          <w:sz w:val="28"/>
          <w:szCs w:val="28"/>
          <w:u w:val="single"/>
        </w:rPr>
        <w:t>CONCERN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4A477C" w:rsidRPr="00653F4D" w:rsidTr="00E60058">
        <w:tc>
          <w:tcPr>
            <w:tcW w:w="3438" w:type="dxa"/>
          </w:tcPr>
          <w:p w:rsidR="004A477C" w:rsidRPr="004A477C" w:rsidRDefault="004A477C" w:rsidP="00E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7C">
              <w:rPr>
                <w:rFonts w:ascii="Times New Roman" w:hAnsi="Times New Roman" w:cs="Times New Roman"/>
                <w:sz w:val="24"/>
                <w:szCs w:val="24"/>
              </w:rPr>
              <w:t>Admission Number:</w:t>
            </w:r>
          </w:p>
        </w:tc>
        <w:tc>
          <w:tcPr>
            <w:tcW w:w="6138" w:type="dxa"/>
          </w:tcPr>
          <w:p w:rsidR="004A477C" w:rsidRPr="00653F4D" w:rsidRDefault="004A477C" w:rsidP="00E60058">
            <w:pPr>
              <w:jc w:val="both"/>
              <w:rPr>
                <w:sz w:val="24"/>
                <w:szCs w:val="24"/>
              </w:rPr>
            </w:pPr>
          </w:p>
        </w:tc>
      </w:tr>
      <w:tr w:rsidR="004A477C" w:rsidRPr="00653F4D" w:rsidTr="00E60058">
        <w:tc>
          <w:tcPr>
            <w:tcW w:w="3438" w:type="dxa"/>
          </w:tcPr>
          <w:p w:rsidR="004A477C" w:rsidRPr="004A477C" w:rsidRDefault="004A477C" w:rsidP="00E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7C"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6138" w:type="dxa"/>
          </w:tcPr>
          <w:p w:rsidR="004A477C" w:rsidRPr="00653F4D" w:rsidRDefault="004A477C" w:rsidP="00E60058">
            <w:pPr>
              <w:jc w:val="both"/>
              <w:rPr>
                <w:sz w:val="24"/>
                <w:szCs w:val="24"/>
              </w:rPr>
            </w:pPr>
          </w:p>
        </w:tc>
      </w:tr>
      <w:tr w:rsidR="004A477C" w:rsidRPr="00653F4D" w:rsidTr="00E60058">
        <w:tc>
          <w:tcPr>
            <w:tcW w:w="3438" w:type="dxa"/>
          </w:tcPr>
          <w:p w:rsidR="004A477C" w:rsidRPr="004A477C" w:rsidRDefault="004A477C" w:rsidP="00E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7C"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  <w:tc>
          <w:tcPr>
            <w:tcW w:w="6138" w:type="dxa"/>
          </w:tcPr>
          <w:p w:rsidR="004A477C" w:rsidRPr="00653F4D" w:rsidRDefault="004A477C" w:rsidP="00E60058">
            <w:pPr>
              <w:jc w:val="both"/>
              <w:rPr>
                <w:sz w:val="24"/>
                <w:szCs w:val="24"/>
              </w:rPr>
            </w:pPr>
          </w:p>
        </w:tc>
      </w:tr>
      <w:tr w:rsidR="004A477C" w:rsidRPr="00653F4D" w:rsidTr="00E60058">
        <w:tc>
          <w:tcPr>
            <w:tcW w:w="3438" w:type="dxa"/>
          </w:tcPr>
          <w:p w:rsidR="004A477C" w:rsidRPr="004A477C" w:rsidRDefault="004A477C" w:rsidP="00E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7C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138" w:type="dxa"/>
          </w:tcPr>
          <w:p w:rsidR="004A477C" w:rsidRPr="00653F4D" w:rsidRDefault="004A477C" w:rsidP="00E60058">
            <w:pPr>
              <w:jc w:val="both"/>
              <w:rPr>
                <w:sz w:val="24"/>
                <w:szCs w:val="24"/>
              </w:rPr>
            </w:pPr>
          </w:p>
        </w:tc>
      </w:tr>
      <w:tr w:rsidR="004A477C" w:rsidRPr="00653F4D" w:rsidTr="00E60058">
        <w:tc>
          <w:tcPr>
            <w:tcW w:w="3438" w:type="dxa"/>
          </w:tcPr>
          <w:p w:rsidR="004A477C" w:rsidRPr="004A477C" w:rsidRDefault="004A477C" w:rsidP="00E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7C">
              <w:rPr>
                <w:rFonts w:ascii="Times New Roman" w:hAnsi="Times New Roman" w:cs="Times New Roman"/>
                <w:sz w:val="24"/>
                <w:szCs w:val="24"/>
              </w:rPr>
              <w:t>Parent’s Contact Number (WhatsApp Including):</w:t>
            </w:r>
          </w:p>
        </w:tc>
        <w:tc>
          <w:tcPr>
            <w:tcW w:w="6138" w:type="dxa"/>
          </w:tcPr>
          <w:p w:rsidR="004A477C" w:rsidRPr="00653F4D" w:rsidRDefault="004A477C" w:rsidP="00E60058">
            <w:pPr>
              <w:jc w:val="both"/>
              <w:rPr>
                <w:sz w:val="24"/>
                <w:szCs w:val="24"/>
              </w:rPr>
            </w:pPr>
          </w:p>
        </w:tc>
      </w:tr>
    </w:tbl>
    <w:p w:rsidR="00AA7DC5" w:rsidRDefault="00AA7DC5" w:rsidP="00737A70">
      <w:pPr>
        <w:spacing w:after="0" w:line="240" w:lineRule="auto"/>
        <w:jc w:val="center"/>
        <w:rPr>
          <w:rFonts w:ascii="Book Antiqua" w:hAnsi="Book Antiqua" w:cs="Times New Roman"/>
          <w:i/>
          <w:sz w:val="20"/>
          <w:szCs w:val="24"/>
        </w:rPr>
      </w:pPr>
    </w:p>
    <w:p w:rsidR="00737A70" w:rsidRDefault="00737A70" w:rsidP="00737A70">
      <w:pPr>
        <w:spacing w:after="0" w:line="240" w:lineRule="auto"/>
        <w:jc w:val="center"/>
        <w:rPr>
          <w:rFonts w:ascii="Book Antiqua" w:hAnsi="Book Antiqua" w:cs="Times New Roman"/>
          <w:i/>
          <w:sz w:val="20"/>
          <w:szCs w:val="24"/>
        </w:rPr>
      </w:pPr>
      <w:r>
        <w:rPr>
          <w:rFonts w:ascii="Book Antiqua" w:hAnsi="Book Antiqua" w:cs="Times New Roman"/>
          <w:i/>
          <w:sz w:val="20"/>
          <w:szCs w:val="24"/>
        </w:rPr>
        <w:t>Thanks!</w:t>
      </w:r>
    </w:p>
    <w:p w:rsidR="00737A70" w:rsidRPr="00737A70" w:rsidRDefault="00737A70" w:rsidP="00737A70">
      <w:pPr>
        <w:spacing w:after="0" w:line="240" w:lineRule="auto"/>
        <w:jc w:val="center"/>
        <w:rPr>
          <w:rFonts w:ascii="Book Antiqua" w:hAnsi="Book Antiqua" w:cs="Times New Roman"/>
          <w:i/>
          <w:sz w:val="8"/>
          <w:szCs w:val="12"/>
        </w:rPr>
      </w:pPr>
    </w:p>
    <w:p w:rsidR="00737A70" w:rsidRDefault="00737A70" w:rsidP="00737A70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4"/>
        </w:rPr>
      </w:pPr>
      <w:r>
        <w:rPr>
          <w:rFonts w:ascii="Book Antiqua" w:hAnsi="Book Antiqua" w:cs="Times New Roman"/>
          <w:b/>
          <w:sz w:val="20"/>
          <w:szCs w:val="24"/>
        </w:rPr>
        <w:t>Management</w:t>
      </w:r>
    </w:p>
    <w:p w:rsidR="00737A70" w:rsidRDefault="00737A70" w:rsidP="00737A70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4"/>
        </w:rPr>
      </w:pPr>
    </w:p>
    <w:p w:rsidR="00653F4D" w:rsidRPr="00653F4D" w:rsidRDefault="00737A70" w:rsidP="00F918D9">
      <w:pPr>
        <w:rPr>
          <w:b/>
          <w:sz w:val="36"/>
          <w:szCs w:val="24"/>
        </w:rPr>
      </w:pPr>
      <w:r>
        <w:rPr>
          <w:rFonts w:ascii="Book Antiqua" w:hAnsi="Book Antiqua" w:cs="Times New Roman"/>
          <w:sz w:val="20"/>
          <w:szCs w:val="24"/>
        </w:rPr>
        <w:t xml:space="preserve">Parent’s </w:t>
      </w:r>
      <w:proofErr w:type="gramStart"/>
      <w:r>
        <w:rPr>
          <w:rFonts w:ascii="Book Antiqua" w:hAnsi="Book Antiqua" w:cs="Times New Roman"/>
          <w:sz w:val="20"/>
          <w:szCs w:val="24"/>
        </w:rPr>
        <w:t>sign :</w:t>
      </w:r>
      <w:proofErr w:type="gramEnd"/>
      <w:r>
        <w:rPr>
          <w:rFonts w:ascii="Book Antiqua" w:hAnsi="Book Antiqua" w:cs="Times New Roman"/>
          <w:sz w:val="20"/>
          <w:szCs w:val="24"/>
        </w:rPr>
        <w:t>……………………………</w:t>
      </w:r>
      <w:r>
        <w:rPr>
          <w:rFonts w:ascii="Book Antiqua" w:hAnsi="Book Antiqua" w:cs="Times New Roman"/>
          <w:sz w:val="20"/>
          <w:szCs w:val="24"/>
        </w:rPr>
        <w:tab/>
      </w:r>
      <w:r>
        <w:rPr>
          <w:rFonts w:ascii="Book Antiqua" w:hAnsi="Book Antiqua" w:cs="Times New Roman"/>
          <w:sz w:val="20"/>
          <w:szCs w:val="24"/>
        </w:rPr>
        <w:tab/>
      </w:r>
      <w:r>
        <w:rPr>
          <w:rFonts w:ascii="Book Antiqua" w:hAnsi="Book Antiqua" w:cs="Times New Roman"/>
          <w:sz w:val="20"/>
          <w:szCs w:val="24"/>
        </w:rPr>
        <w:tab/>
      </w:r>
      <w:r>
        <w:rPr>
          <w:rFonts w:ascii="Book Antiqua" w:hAnsi="Book Antiqua" w:cs="Times New Roman"/>
          <w:sz w:val="20"/>
          <w:szCs w:val="24"/>
        </w:rPr>
        <w:tab/>
      </w:r>
      <w:r>
        <w:rPr>
          <w:rFonts w:ascii="Book Antiqua" w:hAnsi="Book Antiqua" w:cs="Times New Roman"/>
          <w:sz w:val="20"/>
          <w:szCs w:val="24"/>
        </w:rPr>
        <w:tab/>
        <w:t xml:space="preserve">                        </w:t>
      </w:r>
      <w:proofErr w:type="gramStart"/>
      <w:r>
        <w:rPr>
          <w:rFonts w:ascii="Book Antiqua" w:hAnsi="Book Antiqua" w:cs="Times New Roman"/>
          <w:sz w:val="20"/>
          <w:szCs w:val="24"/>
        </w:rPr>
        <w:t>Date :</w:t>
      </w:r>
      <w:proofErr w:type="gramEnd"/>
      <w:r>
        <w:rPr>
          <w:rFonts w:ascii="Book Antiqua" w:hAnsi="Book Antiqua" w:cs="Times New Roman"/>
          <w:sz w:val="20"/>
          <w:szCs w:val="24"/>
        </w:rPr>
        <w:t>…………….</w:t>
      </w:r>
    </w:p>
    <w:sectPr w:rsidR="00653F4D" w:rsidRPr="00653F4D" w:rsidSect="004A477C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snewgrrt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F26"/>
    <w:multiLevelType w:val="hybridMultilevel"/>
    <w:tmpl w:val="F8E28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20A"/>
    <w:multiLevelType w:val="hybridMultilevel"/>
    <w:tmpl w:val="3C643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82017"/>
    <w:multiLevelType w:val="hybridMultilevel"/>
    <w:tmpl w:val="0C94EDF0"/>
    <w:lvl w:ilvl="0" w:tplc="2F726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E6BAE"/>
    <w:multiLevelType w:val="hybridMultilevel"/>
    <w:tmpl w:val="94AE3C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6"/>
    <w:rsid w:val="000358EF"/>
    <w:rsid w:val="00047F03"/>
    <w:rsid w:val="0005258B"/>
    <w:rsid w:val="00216529"/>
    <w:rsid w:val="002D36AC"/>
    <w:rsid w:val="003567E1"/>
    <w:rsid w:val="0038789C"/>
    <w:rsid w:val="003B2AD7"/>
    <w:rsid w:val="00400AF9"/>
    <w:rsid w:val="004174EA"/>
    <w:rsid w:val="004A477C"/>
    <w:rsid w:val="004C5E3C"/>
    <w:rsid w:val="00594FB6"/>
    <w:rsid w:val="00653F4D"/>
    <w:rsid w:val="00702B9D"/>
    <w:rsid w:val="00737A70"/>
    <w:rsid w:val="00A266F4"/>
    <w:rsid w:val="00A62188"/>
    <w:rsid w:val="00AA7DC5"/>
    <w:rsid w:val="00BF7855"/>
    <w:rsid w:val="00C93E8C"/>
    <w:rsid w:val="00CB7183"/>
    <w:rsid w:val="00D04A56"/>
    <w:rsid w:val="00E561CC"/>
    <w:rsid w:val="00F11FCB"/>
    <w:rsid w:val="00F918D9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EF"/>
    <w:pPr>
      <w:ind w:left="720"/>
      <w:contextualSpacing/>
    </w:pPr>
  </w:style>
  <w:style w:type="table" w:styleId="TableGrid">
    <w:name w:val="Table Grid"/>
    <w:basedOn w:val="TableNormal"/>
    <w:uiPriority w:val="59"/>
    <w:rsid w:val="0041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EF"/>
    <w:pPr>
      <w:ind w:left="720"/>
      <w:contextualSpacing/>
    </w:pPr>
  </w:style>
  <w:style w:type="table" w:styleId="TableGrid">
    <w:name w:val="Table Grid"/>
    <w:basedOn w:val="TableNormal"/>
    <w:uiPriority w:val="59"/>
    <w:rsid w:val="0041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2022-12-08T07:52:00Z</cp:lastPrinted>
  <dcterms:created xsi:type="dcterms:W3CDTF">2022-12-08T08:06:00Z</dcterms:created>
  <dcterms:modified xsi:type="dcterms:W3CDTF">2023-02-01T04:54:00Z</dcterms:modified>
</cp:coreProperties>
</file>